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1E6" w:rsidRPr="002D3A02" w:rsidRDefault="001D31E6" w:rsidP="001D31E6">
      <w:pPr>
        <w:pStyle w:val="ConsPlusTitle0"/>
        <w:widowControl/>
        <w:ind w:right="-852"/>
        <w:jc w:val="center"/>
        <w:rPr>
          <w:rFonts w:ascii="Times New Roman" w:hAnsi="Times New Roman" w:cs="Times New Roman"/>
          <w:sz w:val="26"/>
          <w:szCs w:val="26"/>
        </w:rPr>
      </w:pPr>
      <w:r w:rsidRPr="002D3A02">
        <w:rPr>
          <w:rFonts w:ascii="Times New Roman" w:hAnsi="Times New Roman" w:cs="Times New Roman"/>
          <w:sz w:val="26"/>
          <w:szCs w:val="26"/>
        </w:rPr>
        <w:t>АДМИНИСТРАЦИЯ ЛИВЕНСКОГО СЕЛЬСКОГО ПОСЕЛЕНИЯ</w:t>
      </w:r>
    </w:p>
    <w:p w:rsidR="001D31E6" w:rsidRPr="002D3A02" w:rsidRDefault="001D31E6" w:rsidP="001D31E6">
      <w:pPr>
        <w:pStyle w:val="ConsPlusTitle0"/>
        <w:widowControl/>
        <w:ind w:right="-852"/>
        <w:jc w:val="center"/>
        <w:rPr>
          <w:rFonts w:ascii="Times New Roman" w:hAnsi="Times New Roman" w:cs="Times New Roman"/>
          <w:sz w:val="26"/>
          <w:szCs w:val="26"/>
        </w:rPr>
      </w:pPr>
      <w:r w:rsidRPr="002D3A02"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</w:p>
    <w:p w:rsidR="001D31E6" w:rsidRPr="002D3A02" w:rsidRDefault="001D31E6" w:rsidP="001D31E6">
      <w:pPr>
        <w:pStyle w:val="ConsPlusTitle0"/>
        <w:widowControl/>
        <w:ind w:right="-852"/>
        <w:jc w:val="center"/>
        <w:rPr>
          <w:rFonts w:ascii="Times New Roman" w:hAnsi="Times New Roman" w:cs="Times New Roman"/>
          <w:sz w:val="26"/>
          <w:szCs w:val="26"/>
        </w:rPr>
      </w:pPr>
      <w:r w:rsidRPr="002D3A02">
        <w:rPr>
          <w:rFonts w:ascii="Times New Roman" w:hAnsi="Times New Roman" w:cs="Times New Roman"/>
          <w:sz w:val="26"/>
          <w:szCs w:val="26"/>
        </w:rPr>
        <w:t>ВОРОНЕЖСКОЙ ОБЛАСТИ</w:t>
      </w:r>
    </w:p>
    <w:p w:rsidR="001D31E6" w:rsidRPr="002D3A02" w:rsidRDefault="001D31E6" w:rsidP="001D31E6">
      <w:pPr>
        <w:pStyle w:val="ConsPlusTitle0"/>
        <w:widowControl/>
        <w:ind w:right="-852"/>
        <w:jc w:val="center"/>
        <w:rPr>
          <w:rFonts w:ascii="Times New Roman" w:hAnsi="Times New Roman" w:cs="Times New Roman"/>
          <w:sz w:val="26"/>
          <w:szCs w:val="26"/>
        </w:rPr>
      </w:pPr>
    </w:p>
    <w:p w:rsidR="001D31E6" w:rsidRPr="002D3A02" w:rsidRDefault="001D31E6" w:rsidP="001D31E6">
      <w:pPr>
        <w:pStyle w:val="ConsPlusTitle0"/>
        <w:widowControl/>
        <w:ind w:right="-852"/>
        <w:jc w:val="center"/>
        <w:rPr>
          <w:rFonts w:ascii="Times New Roman" w:hAnsi="Times New Roman" w:cs="Times New Roman"/>
          <w:sz w:val="26"/>
          <w:szCs w:val="26"/>
        </w:rPr>
      </w:pPr>
      <w:r w:rsidRPr="002D3A02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1D31E6" w:rsidRPr="002D3A02" w:rsidRDefault="001D31E6" w:rsidP="001D31E6">
      <w:pPr>
        <w:pStyle w:val="ConsPlusTitle0"/>
        <w:widowControl/>
        <w:ind w:right="-852"/>
        <w:rPr>
          <w:rFonts w:ascii="Times New Roman" w:hAnsi="Times New Roman" w:cs="Times New Roman"/>
          <w:b w:val="0"/>
          <w:sz w:val="26"/>
          <w:szCs w:val="26"/>
        </w:rPr>
      </w:pPr>
    </w:p>
    <w:p w:rsidR="001D31E6" w:rsidRPr="002D3A02" w:rsidRDefault="001D31E6" w:rsidP="001D31E6">
      <w:pPr>
        <w:pStyle w:val="ConsPlusTitle0"/>
        <w:widowControl/>
        <w:ind w:right="-852"/>
        <w:rPr>
          <w:rFonts w:ascii="Times New Roman" w:hAnsi="Times New Roman" w:cs="Times New Roman"/>
          <w:b w:val="0"/>
          <w:sz w:val="26"/>
          <w:szCs w:val="26"/>
          <w:u w:val="single"/>
        </w:rPr>
      </w:pPr>
    </w:p>
    <w:p w:rsidR="001D31E6" w:rsidRPr="002D3A02" w:rsidRDefault="001D31E6" w:rsidP="001D31E6">
      <w:pPr>
        <w:pStyle w:val="ConsPlusTitle0"/>
        <w:widowControl/>
        <w:ind w:right="-852"/>
        <w:rPr>
          <w:rFonts w:ascii="Times New Roman" w:hAnsi="Times New Roman" w:cs="Times New Roman"/>
          <w:b w:val="0"/>
          <w:sz w:val="26"/>
          <w:szCs w:val="26"/>
          <w:u w:val="single"/>
        </w:rPr>
      </w:pPr>
    </w:p>
    <w:p w:rsidR="001D31E6" w:rsidRPr="004C3FC5" w:rsidRDefault="00326AB2" w:rsidP="001D31E6">
      <w:pPr>
        <w:pStyle w:val="ConsPlusTitle0"/>
        <w:widowControl/>
        <w:ind w:right="-852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4C3FC5">
        <w:rPr>
          <w:rFonts w:ascii="Times New Roman" w:hAnsi="Times New Roman" w:cs="Times New Roman"/>
          <w:b w:val="0"/>
          <w:sz w:val="28"/>
          <w:szCs w:val="28"/>
          <w:u w:val="single"/>
        </w:rPr>
        <w:t>от  01.11.2019 г. № 42</w:t>
      </w:r>
    </w:p>
    <w:p w:rsidR="001D31E6" w:rsidRPr="004C3FC5" w:rsidRDefault="001D31E6" w:rsidP="001D31E6">
      <w:pPr>
        <w:pStyle w:val="ConsPlusTitle0"/>
        <w:widowControl/>
        <w:ind w:right="-852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4C3FC5"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End"/>
      <w:r w:rsidRPr="004C3FC5">
        <w:rPr>
          <w:rFonts w:ascii="Times New Roman" w:hAnsi="Times New Roman" w:cs="Times New Roman"/>
          <w:b w:val="0"/>
          <w:sz w:val="28"/>
          <w:szCs w:val="28"/>
        </w:rPr>
        <w:t>. Ливенка</w:t>
      </w:r>
    </w:p>
    <w:p w:rsidR="00535085" w:rsidRPr="004C3FC5" w:rsidRDefault="00535085" w:rsidP="001D31E6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C3FC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C3FC5" w:rsidRPr="004C3FC5" w:rsidRDefault="004C3FC5" w:rsidP="004C3FC5">
      <w:pPr>
        <w:shd w:val="clear" w:color="auto" w:fill="FFFFFF"/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C3FC5">
        <w:rPr>
          <w:rFonts w:ascii="Times New Roman" w:eastAsia="Times New Roman" w:hAnsi="Times New Roman" w:cs="Times New Roman"/>
          <w:bCs/>
          <w:sz w:val="28"/>
          <w:szCs w:val="28"/>
        </w:rPr>
        <w:t xml:space="preserve">О внесение изменений в постановление </w:t>
      </w:r>
    </w:p>
    <w:p w:rsidR="004C3FC5" w:rsidRPr="004C3FC5" w:rsidRDefault="004C3FC5" w:rsidP="004C3FC5">
      <w:pPr>
        <w:shd w:val="clear" w:color="auto" w:fill="FFFFFF"/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C3FC5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Pr="004C3FC5">
        <w:rPr>
          <w:rFonts w:ascii="Times New Roman" w:eastAsia="Times New Roman" w:hAnsi="Times New Roman" w:cs="Times New Roman"/>
          <w:bCs/>
          <w:sz w:val="28"/>
          <w:szCs w:val="28"/>
        </w:rPr>
        <w:t>Ливенского</w:t>
      </w:r>
      <w:proofErr w:type="spellEnd"/>
      <w:r w:rsidRPr="004C3FC5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C3FC5">
        <w:rPr>
          <w:rFonts w:ascii="Times New Roman" w:eastAsia="Times New Roman" w:hAnsi="Times New Roman" w:cs="Times New Roman"/>
          <w:bCs/>
          <w:sz w:val="28"/>
          <w:szCs w:val="28"/>
        </w:rPr>
        <w:t>поселения от 03.09.2018</w:t>
      </w:r>
      <w:r w:rsidR="0058761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C3FC5">
        <w:rPr>
          <w:rFonts w:ascii="Times New Roman" w:eastAsia="Times New Roman" w:hAnsi="Times New Roman" w:cs="Times New Roman"/>
          <w:bCs/>
          <w:sz w:val="28"/>
          <w:szCs w:val="28"/>
        </w:rPr>
        <w:t>г. №</w:t>
      </w:r>
      <w:r w:rsidR="005F16A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bookmarkStart w:id="0" w:name="_GoBack"/>
      <w:bookmarkEnd w:id="0"/>
      <w:r w:rsidRPr="004C3FC5">
        <w:rPr>
          <w:rFonts w:ascii="Times New Roman" w:eastAsia="Times New Roman" w:hAnsi="Times New Roman" w:cs="Times New Roman"/>
          <w:bCs/>
          <w:sz w:val="28"/>
          <w:szCs w:val="28"/>
        </w:rPr>
        <w:t>38</w:t>
      </w:r>
      <w:r w:rsidRPr="004C3FC5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 создании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C3FC5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учебно-консультационного пункта по гражданской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C3FC5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обороне и защите населения </w:t>
      </w:r>
      <w:proofErr w:type="spellStart"/>
      <w:r w:rsidRPr="004C3FC5">
        <w:rPr>
          <w:rFonts w:ascii="Times New Roman" w:eastAsia="Times New Roman" w:hAnsi="Times New Roman" w:cs="Times New Roman"/>
          <w:bCs/>
          <w:sz w:val="28"/>
          <w:szCs w:val="28"/>
        </w:rPr>
        <w:t>Ливенского</w:t>
      </w:r>
      <w:proofErr w:type="spellEnd"/>
      <w:r w:rsidRPr="004C3FC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C3FC5">
        <w:rPr>
          <w:rFonts w:ascii="Times New Roman" w:eastAsia="Times New Roman" w:hAnsi="Times New Roman" w:cs="Times New Roman"/>
          <w:bCs/>
          <w:sz w:val="28"/>
          <w:szCs w:val="28"/>
        </w:rPr>
        <w:t>сельского поселения»</w:t>
      </w:r>
    </w:p>
    <w:p w:rsidR="004C3FC5" w:rsidRPr="004C3FC5" w:rsidRDefault="004C3FC5" w:rsidP="004C3F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3FC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C3FC5" w:rsidRPr="004C3FC5" w:rsidRDefault="004C3FC5" w:rsidP="004C3F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3FC5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proofErr w:type="gramStart"/>
      <w:r w:rsidRPr="004C3FC5">
        <w:rPr>
          <w:rFonts w:ascii="Times New Roman" w:eastAsia="Times New Roman" w:hAnsi="Times New Roman" w:cs="Times New Roman"/>
          <w:sz w:val="28"/>
          <w:szCs w:val="28"/>
        </w:rPr>
        <w:t>Во исполнение требований федеральных законов «О гражданской обороне» от 12.02.</w:t>
      </w:r>
      <w:r w:rsidRPr="004C3FC5"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4C3FC5">
        <w:rPr>
          <w:rFonts w:ascii="Times New Roman" w:eastAsia="Times New Roman" w:hAnsi="Times New Roman" w:cs="Times New Roman"/>
          <w:sz w:val="28"/>
          <w:szCs w:val="28"/>
        </w:rPr>
        <w:t>98г. № 28-ФЗ, «О защите населения и территорий от чрезвычайных ситуаций природного и техногенного характера» от 21.12.</w:t>
      </w:r>
      <w:r w:rsidRPr="004C3FC5"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4C3FC5">
        <w:rPr>
          <w:rFonts w:ascii="Times New Roman" w:eastAsia="Times New Roman" w:hAnsi="Times New Roman" w:cs="Times New Roman"/>
          <w:sz w:val="28"/>
          <w:szCs w:val="28"/>
        </w:rPr>
        <w:t xml:space="preserve">94г. № 68-ФЗ, в целях подготовки населения, не занятого в сфере производства и обслуживания </w:t>
      </w:r>
      <w:proofErr w:type="spellStart"/>
      <w:r w:rsidRPr="004C3FC5">
        <w:rPr>
          <w:rFonts w:ascii="Times New Roman" w:eastAsia="Times New Roman" w:hAnsi="Times New Roman" w:cs="Times New Roman"/>
          <w:sz w:val="28"/>
          <w:szCs w:val="28"/>
        </w:rPr>
        <w:t>Ливенского</w:t>
      </w:r>
      <w:proofErr w:type="spellEnd"/>
      <w:r w:rsidRPr="004C3FC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  в области гражданской обороны и защиты от чрезвычайных ситуаций, обеспечения пожарной безопасности и безопасности людей на водных объектах</w:t>
      </w:r>
      <w:proofErr w:type="gramEnd"/>
      <w:r w:rsidRPr="004C3FC5">
        <w:rPr>
          <w:rFonts w:ascii="Times New Roman" w:eastAsia="Times New Roman" w:hAnsi="Times New Roman" w:cs="Times New Roman"/>
          <w:sz w:val="28"/>
          <w:szCs w:val="28"/>
        </w:rPr>
        <w:t xml:space="preserve">, администрация </w:t>
      </w:r>
      <w:proofErr w:type="spellStart"/>
      <w:r w:rsidRPr="004C3FC5">
        <w:rPr>
          <w:rFonts w:ascii="Times New Roman" w:eastAsia="Times New Roman" w:hAnsi="Times New Roman" w:cs="Times New Roman"/>
          <w:sz w:val="28"/>
          <w:szCs w:val="28"/>
        </w:rPr>
        <w:t>Ливенского</w:t>
      </w:r>
      <w:proofErr w:type="spellEnd"/>
      <w:r w:rsidRPr="004C3FC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Павловского муниципального района Воронежской области  </w:t>
      </w:r>
    </w:p>
    <w:p w:rsidR="004C3FC5" w:rsidRPr="00AC05B0" w:rsidRDefault="004C3FC5" w:rsidP="004C3FC5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73738B" w:rsidRDefault="0073738B" w:rsidP="00535085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5085" w:rsidRDefault="00422524" w:rsidP="0073738B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ПОСТАНОВЛЯЕТ</w:t>
      </w:r>
    </w:p>
    <w:p w:rsidR="0073738B" w:rsidRPr="00535085" w:rsidRDefault="0073738B" w:rsidP="0053508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000000"/>
          <w:sz w:val="26"/>
          <w:szCs w:val="26"/>
        </w:rPr>
      </w:pPr>
    </w:p>
    <w:p w:rsidR="00326AB2" w:rsidRPr="00326AB2" w:rsidRDefault="00326AB2" w:rsidP="00653D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AB2">
        <w:rPr>
          <w:rFonts w:ascii="Times New Roman" w:eastAsia="Times New Roman" w:hAnsi="Times New Roman" w:cs="Times New Roman"/>
          <w:sz w:val="28"/>
          <w:szCs w:val="28"/>
        </w:rPr>
        <w:t xml:space="preserve">1. Внести в постановление администрации </w:t>
      </w:r>
      <w:proofErr w:type="spellStart"/>
      <w:r w:rsidR="00653DC3">
        <w:rPr>
          <w:rFonts w:ascii="Times New Roman" w:eastAsia="Times New Roman" w:hAnsi="Times New Roman" w:cs="Times New Roman"/>
          <w:sz w:val="28"/>
          <w:szCs w:val="28"/>
        </w:rPr>
        <w:t>Ливенского</w:t>
      </w:r>
      <w:proofErr w:type="spellEnd"/>
      <w:r w:rsidR="00653DC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от 03</w:t>
      </w:r>
      <w:r w:rsidRPr="00326AB2">
        <w:rPr>
          <w:rFonts w:ascii="Times New Roman" w:eastAsia="Times New Roman" w:hAnsi="Times New Roman" w:cs="Times New Roman"/>
          <w:sz w:val="28"/>
          <w:szCs w:val="28"/>
        </w:rPr>
        <w:t>.09.2018</w:t>
      </w:r>
      <w:r w:rsidR="00653DC3">
        <w:rPr>
          <w:rFonts w:ascii="Times New Roman" w:eastAsia="Times New Roman" w:hAnsi="Times New Roman" w:cs="Times New Roman"/>
          <w:sz w:val="28"/>
          <w:szCs w:val="28"/>
        </w:rPr>
        <w:t xml:space="preserve"> г. № 38</w:t>
      </w:r>
      <w:r w:rsidRPr="00326AB2">
        <w:rPr>
          <w:rFonts w:ascii="Times New Roman" w:eastAsia="Times New Roman" w:hAnsi="Times New Roman" w:cs="Times New Roman"/>
          <w:sz w:val="28"/>
          <w:szCs w:val="28"/>
        </w:rPr>
        <w:t xml:space="preserve"> «О создании учебно-консультационного пункта по гражданской обороне и защите населения </w:t>
      </w:r>
      <w:proofErr w:type="spellStart"/>
      <w:r w:rsidR="00653DC3">
        <w:rPr>
          <w:rFonts w:ascii="Times New Roman" w:eastAsia="Times New Roman" w:hAnsi="Times New Roman" w:cs="Times New Roman"/>
          <w:sz w:val="28"/>
          <w:szCs w:val="28"/>
        </w:rPr>
        <w:t>Ливенского</w:t>
      </w:r>
      <w:proofErr w:type="spellEnd"/>
      <w:r w:rsidRPr="00326AB2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 следующие изменения:</w:t>
      </w:r>
    </w:p>
    <w:p w:rsidR="00326AB2" w:rsidRPr="00326AB2" w:rsidRDefault="00326AB2" w:rsidP="00653D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</w:t>
      </w:r>
      <w:r w:rsidRPr="00326AB2">
        <w:rPr>
          <w:rFonts w:ascii="Times New Roman" w:eastAsia="Times New Roman" w:hAnsi="Times New Roman" w:cs="Times New Roman"/>
          <w:sz w:val="28"/>
          <w:szCs w:val="28"/>
        </w:rPr>
        <w:t>. Пункт 3 постановления изложить в новой редакции:</w:t>
      </w:r>
    </w:p>
    <w:p w:rsidR="00326AB2" w:rsidRPr="00326AB2" w:rsidRDefault="00326AB2" w:rsidP="00653D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AB2">
        <w:rPr>
          <w:rFonts w:ascii="Times New Roman" w:eastAsia="Times New Roman" w:hAnsi="Times New Roman" w:cs="Times New Roman"/>
          <w:sz w:val="28"/>
          <w:szCs w:val="28"/>
        </w:rPr>
        <w:t xml:space="preserve">«3. Назначить руководителем УКП по ГОЧС  главу </w:t>
      </w:r>
      <w:proofErr w:type="spellStart"/>
      <w:r w:rsidR="00653DC3">
        <w:rPr>
          <w:rFonts w:ascii="Times New Roman" w:eastAsia="Times New Roman" w:hAnsi="Times New Roman" w:cs="Times New Roman"/>
          <w:sz w:val="28"/>
          <w:szCs w:val="28"/>
        </w:rPr>
        <w:t>Ливенского</w:t>
      </w:r>
      <w:proofErr w:type="spellEnd"/>
      <w:r w:rsidRPr="00326AB2">
        <w:rPr>
          <w:rFonts w:ascii="Times New Roman" w:eastAsia="Times New Roman" w:hAnsi="Times New Roman" w:cs="Times New Roman"/>
          <w:sz w:val="28"/>
          <w:szCs w:val="28"/>
        </w:rPr>
        <w:t xml:space="preserve">  сельского поселения </w:t>
      </w:r>
      <w:proofErr w:type="spellStart"/>
      <w:r w:rsidR="00653DC3">
        <w:rPr>
          <w:rFonts w:ascii="Times New Roman" w:eastAsia="Times New Roman" w:hAnsi="Times New Roman" w:cs="Times New Roman"/>
          <w:sz w:val="28"/>
          <w:szCs w:val="28"/>
        </w:rPr>
        <w:t>Харцызову</w:t>
      </w:r>
      <w:proofErr w:type="spellEnd"/>
      <w:r w:rsidR="00653DC3">
        <w:rPr>
          <w:rFonts w:ascii="Times New Roman" w:eastAsia="Times New Roman" w:hAnsi="Times New Roman" w:cs="Times New Roman"/>
          <w:sz w:val="28"/>
          <w:szCs w:val="28"/>
        </w:rPr>
        <w:t xml:space="preserve"> А.А</w:t>
      </w:r>
      <w:r w:rsidRPr="00326AB2">
        <w:rPr>
          <w:rFonts w:ascii="Times New Roman" w:eastAsia="Times New Roman" w:hAnsi="Times New Roman" w:cs="Times New Roman"/>
          <w:sz w:val="28"/>
          <w:szCs w:val="28"/>
        </w:rPr>
        <w:t>.».</w:t>
      </w:r>
    </w:p>
    <w:p w:rsidR="00326AB2" w:rsidRPr="00326AB2" w:rsidRDefault="00326AB2" w:rsidP="00653D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AB2">
        <w:rPr>
          <w:rFonts w:ascii="Times New Roman" w:eastAsia="Times New Roman" w:hAnsi="Times New Roman" w:cs="Times New Roman"/>
          <w:sz w:val="28"/>
          <w:szCs w:val="28"/>
        </w:rPr>
        <w:t> 2</w:t>
      </w:r>
      <w:r w:rsidRPr="00326AB2">
        <w:rPr>
          <w:rFonts w:ascii="Times New Roman" w:eastAsia="Times New Roman" w:hAnsi="Times New Roman" w:cs="Times New Roman"/>
          <w:bCs/>
          <w:sz w:val="28"/>
          <w:szCs w:val="28"/>
        </w:rPr>
        <w:t>. </w:t>
      </w:r>
      <w:r w:rsidRPr="00326AB2">
        <w:rPr>
          <w:rFonts w:ascii="Times New Roman" w:eastAsia="Times New Roman" w:hAnsi="Times New Roman" w:cs="Times New Roman"/>
          <w:sz w:val="28"/>
          <w:szCs w:val="28"/>
        </w:rPr>
        <w:t xml:space="preserve">Обнародовать данное постановление и разместить на официальном сайте администрации </w:t>
      </w:r>
      <w:proofErr w:type="spellStart"/>
      <w:r w:rsidR="00653DC3">
        <w:rPr>
          <w:rFonts w:ascii="Times New Roman" w:eastAsia="Times New Roman" w:hAnsi="Times New Roman" w:cs="Times New Roman"/>
          <w:sz w:val="28"/>
          <w:szCs w:val="28"/>
        </w:rPr>
        <w:t>Ливенского</w:t>
      </w:r>
      <w:proofErr w:type="spellEnd"/>
      <w:r w:rsidRPr="00326AB2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поселения.</w:t>
      </w:r>
    </w:p>
    <w:p w:rsidR="00326AB2" w:rsidRPr="00326AB2" w:rsidRDefault="00326AB2" w:rsidP="00653D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6AB2">
        <w:rPr>
          <w:rFonts w:ascii="Times New Roman" w:eastAsia="Times New Roman" w:hAnsi="Times New Roman" w:cs="Times New Roman"/>
          <w:sz w:val="28"/>
          <w:szCs w:val="28"/>
        </w:rPr>
        <w:t>3. Настоящее постановление вступает в силу со дня его обнародования.</w:t>
      </w:r>
    </w:p>
    <w:p w:rsidR="00326AB2" w:rsidRPr="00326AB2" w:rsidRDefault="00326AB2" w:rsidP="00653D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AB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35085" w:rsidRPr="00326AB2" w:rsidRDefault="00535085" w:rsidP="00535085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26AB2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535085" w:rsidRPr="00535085" w:rsidRDefault="00535085" w:rsidP="00FB79B7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535085">
        <w:rPr>
          <w:rFonts w:ascii="Arial" w:eastAsia="Times New Roman" w:hAnsi="Arial" w:cs="Arial"/>
          <w:color w:val="000000"/>
          <w:sz w:val="26"/>
          <w:szCs w:val="26"/>
        </w:rPr>
        <w:t> </w:t>
      </w:r>
      <w:r w:rsidRPr="005350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</w:t>
      </w:r>
      <w:proofErr w:type="spellStart"/>
      <w:r w:rsidR="00DF129B">
        <w:rPr>
          <w:rFonts w:ascii="Times New Roman" w:eastAsia="Times New Roman" w:hAnsi="Times New Roman" w:cs="Times New Roman"/>
          <w:color w:val="000000"/>
          <w:sz w:val="28"/>
          <w:szCs w:val="28"/>
        </w:rPr>
        <w:t>Ливенского</w:t>
      </w:r>
      <w:proofErr w:type="spellEnd"/>
      <w:r w:rsidRPr="005350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         </w:t>
      </w:r>
      <w:r w:rsidR="004719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                  А.А. </w:t>
      </w:r>
      <w:proofErr w:type="spellStart"/>
      <w:r w:rsidR="004719E3">
        <w:rPr>
          <w:rFonts w:ascii="Times New Roman" w:eastAsia="Times New Roman" w:hAnsi="Times New Roman" w:cs="Times New Roman"/>
          <w:color w:val="000000"/>
          <w:sz w:val="28"/>
          <w:szCs w:val="28"/>
        </w:rPr>
        <w:t>Харцызова</w:t>
      </w:r>
      <w:proofErr w:type="spellEnd"/>
    </w:p>
    <w:p w:rsidR="00535085" w:rsidRPr="00535085" w:rsidRDefault="00535085" w:rsidP="00535085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6"/>
          <w:szCs w:val="26"/>
        </w:rPr>
      </w:pPr>
      <w:r w:rsidRPr="00535085">
        <w:rPr>
          <w:rFonts w:ascii="Arial" w:eastAsia="Times New Roman" w:hAnsi="Arial" w:cs="Arial"/>
          <w:color w:val="000000"/>
          <w:sz w:val="26"/>
          <w:szCs w:val="26"/>
        </w:rPr>
        <w:lastRenderedPageBreak/>
        <w:t> </w:t>
      </w:r>
    </w:p>
    <w:p w:rsidR="00535085" w:rsidRPr="00535085" w:rsidRDefault="00535085" w:rsidP="00535085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6"/>
          <w:szCs w:val="26"/>
        </w:rPr>
      </w:pPr>
      <w:r w:rsidRPr="00535085">
        <w:rPr>
          <w:rFonts w:ascii="Arial" w:eastAsia="Times New Roman" w:hAnsi="Arial" w:cs="Arial"/>
          <w:color w:val="000000"/>
          <w:sz w:val="26"/>
          <w:szCs w:val="26"/>
        </w:rPr>
        <w:t> </w:t>
      </w:r>
    </w:p>
    <w:p w:rsidR="00535085" w:rsidRPr="00535085" w:rsidRDefault="00535085" w:rsidP="00535085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6"/>
          <w:szCs w:val="26"/>
        </w:rPr>
      </w:pPr>
      <w:r w:rsidRPr="00535085">
        <w:rPr>
          <w:rFonts w:ascii="Arial" w:eastAsia="Times New Roman" w:hAnsi="Arial" w:cs="Arial"/>
          <w:color w:val="000000"/>
          <w:sz w:val="26"/>
          <w:szCs w:val="26"/>
        </w:rPr>
        <w:t> </w:t>
      </w:r>
    </w:p>
    <w:p w:rsidR="00535085" w:rsidRPr="00137096" w:rsidRDefault="00535085" w:rsidP="00326AB2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6"/>
          <w:szCs w:val="26"/>
        </w:rPr>
      </w:pPr>
      <w:r w:rsidRPr="00535085">
        <w:rPr>
          <w:rFonts w:ascii="Arial" w:eastAsia="Times New Roman" w:hAnsi="Arial" w:cs="Arial"/>
          <w:color w:val="000000"/>
          <w:sz w:val="26"/>
          <w:szCs w:val="26"/>
        </w:rPr>
        <w:t> </w:t>
      </w:r>
    </w:p>
    <w:sectPr w:rsidR="00535085" w:rsidRPr="00137096" w:rsidSect="009A5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75DFD"/>
    <w:multiLevelType w:val="multilevel"/>
    <w:tmpl w:val="79206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5085"/>
    <w:rsid w:val="00137096"/>
    <w:rsid w:val="001D31E6"/>
    <w:rsid w:val="00326AB2"/>
    <w:rsid w:val="00422524"/>
    <w:rsid w:val="004719E3"/>
    <w:rsid w:val="00495DA1"/>
    <w:rsid w:val="004C3FC5"/>
    <w:rsid w:val="004F70A3"/>
    <w:rsid w:val="00535085"/>
    <w:rsid w:val="00580323"/>
    <w:rsid w:val="00587614"/>
    <w:rsid w:val="005F16A2"/>
    <w:rsid w:val="00653DC3"/>
    <w:rsid w:val="0073738B"/>
    <w:rsid w:val="009A5D09"/>
    <w:rsid w:val="00A5067E"/>
    <w:rsid w:val="00DF129B"/>
    <w:rsid w:val="00E431CF"/>
    <w:rsid w:val="00FB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D09"/>
  </w:style>
  <w:style w:type="paragraph" w:styleId="1">
    <w:name w:val="heading 1"/>
    <w:basedOn w:val="a"/>
    <w:link w:val="10"/>
    <w:uiPriority w:val="9"/>
    <w:qFormat/>
    <w:rsid w:val="005350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508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3508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35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basedOn w:val="a"/>
    <w:rsid w:val="00535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1"/>
    <w:basedOn w:val="a"/>
    <w:rsid w:val="00535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0">
    <w:name w:val="ConsPlusTitle"/>
    <w:rsid w:val="001D31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6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3232">
              <w:marLeft w:val="0"/>
              <w:marRight w:val="0"/>
              <w:marTop w:val="0"/>
              <w:marBottom w:val="16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9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Красное</dc:creator>
  <cp:keywords/>
  <dc:description/>
  <cp:lastModifiedBy>1</cp:lastModifiedBy>
  <cp:revision>24</cp:revision>
  <cp:lastPrinted>2018-09-02T11:07:00Z</cp:lastPrinted>
  <dcterms:created xsi:type="dcterms:W3CDTF">2018-09-02T07:25:00Z</dcterms:created>
  <dcterms:modified xsi:type="dcterms:W3CDTF">2019-10-31T11:48:00Z</dcterms:modified>
</cp:coreProperties>
</file>